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FB" w:rsidRDefault="00324968" w:rsidP="006A3A4B">
      <w:pPr>
        <w:spacing w:after="0" w:line="240" w:lineRule="auto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15pt;height:62.5pt">
            <v:imagedata r:id="rId8" o:title="nu3_Logo_Print_Claim_right"/>
          </v:shape>
        </w:pict>
      </w:r>
    </w:p>
    <w:p w:rsidR="006A3A4B" w:rsidRDefault="006A3A4B" w:rsidP="006A3A4B">
      <w:pPr>
        <w:spacing w:after="0" w:line="240" w:lineRule="auto"/>
        <w:jc w:val="both"/>
        <w:rPr>
          <w:rFonts w:ascii="Arial" w:hAnsi="Arial" w:cs="Arial"/>
        </w:rPr>
      </w:pPr>
    </w:p>
    <w:p w:rsidR="006A3A4B" w:rsidRDefault="00C650E4" w:rsidP="006A3A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="005F7722">
        <w:rPr>
          <w:rFonts w:ascii="Arial" w:hAnsi="Arial" w:cs="Arial"/>
        </w:rPr>
        <w:t>K</w:t>
      </w:r>
      <w:r>
        <w:rPr>
          <w:rFonts w:ascii="Arial" w:hAnsi="Arial" w:cs="Arial"/>
        </w:rPr>
        <w:t>US-THEMA: FÜR IHRE RECHERCHE</w:t>
      </w:r>
    </w:p>
    <w:p w:rsidR="00E35DCA" w:rsidRDefault="00E35DCA" w:rsidP="006A3A4B">
      <w:pPr>
        <w:spacing w:after="0" w:line="240" w:lineRule="auto"/>
        <w:jc w:val="both"/>
        <w:rPr>
          <w:rFonts w:ascii="Arial" w:hAnsi="Arial" w:cs="Arial"/>
        </w:rPr>
      </w:pPr>
    </w:p>
    <w:p w:rsidR="000E64BB" w:rsidRPr="00357934" w:rsidRDefault="00FC15DE" w:rsidP="006A3A4B">
      <w:pPr>
        <w:spacing w:after="0" w:line="24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Moringa – Pulver aus dem Wunderbaum</w:t>
      </w:r>
    </w:p>
    <w:p w:rsidR="00FE6EAB" w:rsidRPr="006A3A4B" w:rsidRDefault="00FE6EAB" w:rsidP="000A7439">
      <w:pPr>
        <w:spacing w:after="0" w:line="240" w:lineRule="auto"/>
        <w:jc w:val="both"/>
        <w:rPr>
          <w:rFonts w:ascii="Arial" w:hAnsi="Arial" w:cs="Arial"/>
        </w:rPr>
      </w:pPr>
    </w:p>
    <w:p w:rsidR="004E38F9" w:rsidRDefault="00324968" w:rsidP="00045B2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Zürich</w:t>
      </w:r>
      <w:r w:rsidR="009F40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="00EC14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C14B3">
        <w:rPr>
          <w:rFonts w:ascii="Arial" w:hAnsi="Arial" w:cs="Arial"/>
        </w:rPr>
        <w:t>9</w:t>
      </w:r>
      <w:r w:rsidR="00FC15DE">
        <w:rPr>
          <w:rFonts w:ascii="Arial" w:hAnsi="Arial" w:cs="Arial"/>
        </w:rPr>
        <w:t>.2015</w:t>
      </w:r>
      <w:r w:rsidR="00FE6EAB">
        <w:rPr>
          <w:rFonts w:ascii="Arial" w:hAnsi="Arial" w:cs="Arial"/>
        </w:rPr>
        <w:t xml:space="preserve">. </w:t>
      </w:r>
      <w:r w:rsidR="00FC15DE" w:rsidRPr="00592800">
        <w:rPr>
          <w:rFonts w:ascii="Arial" w:hAnsi="Arial" w:cs="Arial"/>
          <w:b/>
        </w:rPr>
        <w:t xml:space="preserve">Das </w:t>
      </w:r>
      <w:r w:rsidR="007E7F6D">
        <w:rPr>
          <w:rFonts w:ascii="Arial" w:hAnsi="Arial" w:cs="Arial"/>
          <w:b/>
        </w:rPr>
        <w:t xml:space="preserve">leuchtend grüne </w:t>
      </w:r>
      <w:r w:rsidR="00B04377">
        <w:rPr>
          <w:rFonts w:ascii="Arial" w:hAnsi="Arial" w:cs="Arial"/>
          <w:b/>
        </w:rPr>
        <w:t>Blatt-</w:t>
      </w:r>
      <w:r w:rsidR="0058421E">
        <w:rPr>
          <w:rFonts w:ascii="Arial" w:hAnsi="Arial" w:cs="Arial"/>
          <w:b/>
        </w:rPr>
        <w:t>Pulver des Moringa Oleifera</w:t>
      </w:r>
      <w:r w:rsidR="00B04377">
        <w:rPr>
          <w:rFonts w:ascii="Arial" w:hAnsi="Arial" w:cs="Arial"/>
          <w:b/>
        </w:rPr>
        <w:t xml:space="preserve"> </w:t>
      </w:r>
      <w:r w:rsidR="004B5476">
        <w:rPr>
          <w:rFonts w:ascii="Arial" w:hAnsi="Arial" w:cs="Arial"/>
          <w:b/>
        </w:rPr>
        <w:t xml:space="preserve">wird bereits als </w:t>
      </w:r>
      <w:r w:rsidR="0058421E">
        <w:rPr>
          <w:rFonts w:ascii="Arial" w:hAnsi="Arial" w:cs="Arial"/>
          <w:b/>
        </w:rPr>
        <w:t>neue</w:t>
      </w:r>
      <w:r w:rsidR="007E7F6D">
        <w:rPr>
          <w:rFonts w:ascii="Arial" w:hAnsi="Arial" w:cs="Arial"/>
          <w:b/>
        </w:rPr>
        <w:t>r Superfood-Trend gehandelt</w:t>
      </w:r>
      <w:r w:rsidR="0058421E">
        <w:rPr>
          <w:rFonts w:ascii="Arial" w:hAnsi="Arial" w:cs="Arial"/>
          <w:b/>
        </w:rPr>
        <w:t>.</w:t>
      </w:r>
      <w:r w:rsidR="007E7F6D">
        <w:rPr>
          <w:rFonts w:ascii="Arial" w:hAnsi="Arial" w:cs="Arial"/>
          <w:b/>
        </w:rPr>
        <w:t xml:space="preserve"> Über 90 enthaltene Nährstoffe sollen dafür sorgen, dass sich das allgemeine Wohlbefinden und die Gesundheit verbessern. </w:t>
      </w:r>
    </w:p>
    <w:p w:rsidR="007E7F6D" w:rsidRDefault="007E7F6D" w:rsidP="00045B2F">
      <w:pPr>
        <w:spacing w:after="0" w:line="240" w:lineRule="auto"/>
        <w:jc w:val="both"/>
        <w:rPr>
          <w:rFonts w:ascii="Arial" w:hAnsi="Arial" w:cs="Arial"/>
        </w:rPr>
      </w:pPr>
    </w:p>
    <w:p w:rsidR="007F1D27" w:rsidRDefault="0058421E" w:rsidP="00045B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7E7F6D">
        <w:rPr>
          <w:rFonts w:ascii="Arial" w:hAnsi="Arial" w:cs="Arial"/>
        </w:rPr>
        <w:t>Moringab</w:t>
      </w:r>
      <w:r>
        <w:rPr>
          <w:rFonts w:ascii="Arial" w:hAnsi="Arial" w:cs="Arial"/>
        </w:rPr>
        <w:t>aum</w:t>
      </w:r>
      <w:r w:rsidR="009B3801">
        <w:rPr>
          <w:rFonts w:ascii="Arial" w:hAnsi="Arial" w:cs="Arial"/>
        </w:rPr>
        <w:t xml:space="preserve">, auch bekannt als </w:t>
      </w:r>
      <w:r w:rsidR="00A9586D">
        <w:rPr>
          <w:rFonts w:ascii="Arial" w:hAnsi="Arial" w:cs="Arial"/>
        </w:rPr>
        <w:t>Meerrettich</w:t>
      </w:r>
      <w:r w:rsidR="007E7F6D">
        <w:rPr>
          <w:rFonts w:ascii="Arial" w:hAnsi="Arial" w:cs="Arial"/>
        </w:rPr>
        <w:t>baum oder Behenbaum,</w:t>
      </w:r>
      <w:r>
        <w:rPr>
          <w:rFonts w:ascii="Arial" w:hAnsi="Arial" w:cs="Arial"/>
        </w:rPr>
        <w:t xml:space="preserve"> ursprünglich aus Indien, </w:t>
      </w:r>
      <w:r w:rsidR="00A9586D">
        <w:rPr>
          <w:rFonts w:ascii="Arial" w:hAnsi="Arial" w:cs="Arial"/>
        </w:rPr>
        <w:t xml:space="preserve">wächst </w:t>
      </w:r>
      <w:r>
        <w:rPr>
          <w:rFonts w:ascii="Arial" w:hAnsi="Arial" w:cs="Arial"/>
        </w:rPr>
        <w:t xml:space="preserve">mittlerweile in </w:t>
      </w:r>
      <w:r w:rsidR="007E7F6D">
        <w:rPr>
          <w:rFonts w:ascii="Arial" w:hAnsi="Arial" w:cs="Arial"/>
        </w:rPr>
        <w:t>fast allen</w:t>
      </w:r>
      <w:r>
        <w:rPr>
          <w:rFonts w:ascii="Arial" w:hAnsi="Arial" w:cs="Arial"/>
        </w:rPr>
        <w:t xml:space="preserve"> tropischen und subtropischen Regionen der Erde.</w:t>
      </w:r>
      <w:r w:rsidR="007E7F6D">
        <w:rPr>
          <w:rFonts w:ascii="Arial" w:hAnsi="Arial" w:cs="Arial"/>
        </w:rPr>
        <w:t xml:space="preserve"> </w:t>
      </w:r>
      <w:r w:rsidR="00E1615F">
        <w:rPr>
          <w:rFonts w:ascii="Arial" w:hAnsi="Arial" w:cs="Arial"/>
        </w:rPr>
        <w:t xml:space="preserve">In seiner Heimat gilt der Baum schon längst als Wundermittel und </w:t>
      </w:r>
      <w:r w:rsidR="00A9586D">
        <w:rPr>
          <w:rFonts w:ascii="Arial" w:hAnsi="Arial" w:cs="Arial"/>
        </w:rPr>
        <w:t xml:space="preserve">wird auch als </w:t>
      </w:r>
      <w:r w:rsidR="00E1615F">
        <w:rPr>
          <w:rFonts w:ascii="Arial" w:hAnsi="Arial" w:cs="Arial"/>
        </w:rPr>
        <w:t>„Baum der Unsterblichkeit“</w:t>
      </w:r>
      <w:r w:rsidR="00A9586D">
        <w:rPr>
          <w:rFonts w:ascii="Arial" w:hAnsi="Arial" w:cs="Arial"/>
        </w:rPr>
        <w:t xml:space="preserve"> bezeichnet</w:t>
      </w:r>
      <w:r w:rsidR="00E1615F">
        <w:rPr>
          <w:rFonts w:ascii="Arial" w:hAnsi="Arial" w:cs="Arial"/>
        </w:rPr>
        <w:t>.</w:t>
      </w:r>
    </w:p>
    <w:p w:rsidR="00E1615F" w:rsidRDefault="00324968" w:rsidP="00045B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453.05pt;height:300.25pt">
            <v:imagedata r:id="rId9" o:title="shutterstock_130479371"/>
          </v:shape>
        </w:pict>
      </w:r>
    </w:p>
    <w:p w:rsidR="007F1D27" w:rsidRDefault="007F1D27" w:rsidP="00045B2F">
      <w:pPr>
        <w:spacing w:after="0"/>
        <w:jc w:val="both"/>
        <w:rPr>
          <w:rFonts w:ascii="Arial" w:hAnsi="Arial" w:cs="Arial"/>
        </w:rPr>
      </w:pPr>
    </w:p>
    <w:p w:rsidR="00E1615F" w:rsidRDefault="00E1615F" w:rsidP="00045B2F">
      <w:pPr>
        <w:spacing w:after="0"/>
        <w:jc w:val="both"/>
        <w:rPr>
          <w:rFonts w:ascii="Arial" w:hAnsi="Arial" w:cs="Arial"/>
          <w:sz w:val="32"/>
          <w:szCs w:val="32"/>
        </w:rPr>
      </w:pPr>
      <w:r w:rsidRPr="00E1615F">
        <w:rPr>
          <w:rFonts w:ascii="Arial" w:hAnsi="Arial" w:cs="Arial"/>
          <w:sz w:val="32"/>
          <w:szCs w:val="32"/>
        </w:rPr>
        <w:t>Ein Pulver, viele Wirkungen</w:t>
      </w:r>
    </w:p>
    <w:p w:rsidR="00324968" w:rsidRPr="00E1615F" w:rsidRDefault="00324968" w:rsidP="00045B2F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0A7439" w:rsidRDefault="00E1615F" w:rsidP="00045B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traditionellen indischen </w:t>
      </w:r>
      <w:r w:rsidR="00A9586D">
        <w:rPr>
          <w:rFonts w:ascii="Arial" w:hAnsi="Arial" w:cs="Arial"/>
        </w:rPr>
        <w:t>Lehre</w:t>
      </w:r>
      <w:r>
        <w:rPr>
          <w:rFonts w:ascii="Arial" w:hAnsi="Arial" w:cs="Arial"/>
        </w:rPr>
        <w:t xml:space="preserve"> Ayurveda wird Moringa als effektive Naturmedizin eingesetzt. </w:t>
      </w:r>
      <w:r w:rsidR="000A7439">
        <w:rPr>
          <w:rFonts w:ascii="Arial" w:hAnsi="Arial" w:cs="Arial"/>
        </w:rPr>
        <w:t xml:space="preserve">Dank seines guten Rufs als Heilpflanze steigt auch in Europa das Interesse </w:t>
      </w:r>
      <w:r w:rsidR="00AC50BE">
        <w:rPr>
          <w:rFonts w:ascii="Arial" w:hAnsi="Arial" w:cs="Arial"/>
        </w:rPr>
        <w:t>an Moringa Olifeira. Hier wird es allerdings nicht frisch verzehrt, da es</w:t>
      </w:r>
      <w:r w:rsidR="005377A9">
        <w:rPr>
          <w:rFonts w:ascii="Arial" w:hAnsi="Arial" w:cs="Arial"/>
        </w:rPr>
        <w:t xml:space="preserve"> hauptsächlich in Pulver- oder Kapselform vertrieben wird. </w:t>
      </w:r>
    </w:p>
    <w:p w:rsidR="0058421E" w:rsidRDefault="000A7439" w:rsidP="00045B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A9586D">
        <w:rPr>
          <w:rFonts w:ascii="Arial" w:hAnsi="Arial" w:cs="Arial"/>
        </w:rPr>
        <w:t>s</w:t>
      </w:r>
      <w:r w:rsidR="005377A9">
        <w:rPr>
          <w:rFonts w:ascii="Arial" w:hAnsi="Arial" w:cs="Arial"/>
        </w:rPr>
        <w:t xml:space="preserve"> sich Moringa positiv auf die Gesundheit auswirkt, liegt</w:t>
      </w:r>
      <w:r>
        <w:rPr>
          <w:rFonts w:ascii="Arial" w:hAnsi="Arial" w:cs="Arial"/>
        </w:rPr>
        <w:t xml:space="preserve"> natürlich an </w:t>
      </w:r>
      <w:r w:rsidR="005377A9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zahlreichen </w:t>
      </w:r>
      <w:r w:rsidR="005377A9">
        <w:rPr>
          <w:rFonts w:ascii="Arial" w:hAnsi="Arial" w:cs="Arial"/>
        </w:rPr>
        <w:t>gesunden Inhaltsstoffen</w:t>
      </w:r>
      <w:r>
        <w:rPr>
          <w:rFonts w:ascii="Arial" w:hAnsi="Arial" w:cs="Arial"/>
        </w:rPr>
        <w:t>: Allein die Blätter des</w:t>
      </w:r>
      <w:r w:rsidR="00A9586D">
        <w:rPr>
          <w:rFonts w:ascii="Arial" w:hAnsi="Arial" w:cs="Arial"/>
        </w:rPr>
        <w:t xml:space="preserve"> Moringabaums enthalten siebenm</w:t>
      </w:r>
      <w:r>
        <w:rPr>
          <w:rFonts w:ascii="Arial" w:hAnsi="Arial" w:cs="Arial"/>
        </w:rPr>
        <w:t xml:space="preserve">al so viel Vitamin C wie Orangen, viermal so viel Vitamin A wie Karotten und viermal so viel Kalzium wie Milch. Auch die Kalium- und Eisen-Werte sind besonders hoch. Zudem liefern sie 18 </w:t>
      </w:r>
      <w:r>
        <w:rPr>
          <w:rFonts w:ascii="Arial" w:hAnsi="Arial" w:cs="Arial"/>
        </w:rPr>
        <w:lastRenderedPageBreak/>
        <w:t xml:space="preserve">Aminosäuren und eine hohe Konzentration an Antioxidantien. Diese Stoffe fangen freie Radikale im Körper ab und </w:t>
      </w:r>
      <w:r w:rsidR="00A9586D">
        <w:rPr>
          <w:rFonts w:ascii="Arial" w:hAnsi="Arial" w:cs="Arial"/>
        </w:rPr>
        <w:t xml:space="preserve">stärken </w:t>
      </w:r>
      <w:r>
        <w:rPr>
          <w:rFonts w:ascii="Arial" w:hAnsi="Arial" w:cs="Arial"/>
        </w:rPr>
        <w:t>Stoffwechsel und</w:t>
      </w:r>
      <w:r w:rsidR="00A95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Immunabwehr. </w:t>
      </w:r>
    </w:p>
    <w:p w:rsidR="000A7439" w:rsidRPr="0058421E" w:rsidRDefault="000A7439" w:rsidP="00045B2F">
      <w:pPr>
        <w:spacing w:after="0"/>
        <w:jc w:val="both"/>
        <w:rPr>
          <w:rFonts w:ascii="Arial" w:hAnsi="Arial" w:cs="Arial"/>
        </w:rPr>
      </w:pPr>
    </w:p>
    <w:p w:rsidR="005377A9" w:rsidRDefault="00A9586D" w:rsidP="00045B2F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Grünes Nährstoffwunder</w:t>
      </w:r>
    </w:p>
    <w:p w:rsidR="00324968" w:rsidRDefault="00324968" w:rsidP="00045B2F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5377A9" w:rsidRPr="005377A9" w:rsidRDefault="00A9586D" w:rsidP="00045B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Qualitativ hochwertiges Moringa Pulver erkennt man an der grasgrünen Farbe und dem leichten Duft nach Spinat. Nur hochwertige Produkte enthalten auch </w:t>
      </w:r>
      <w:r w:rsidR="00045B2F">
        <w:rPr>
          <w:rFonts w:ascii="Arial" w:hAnsi="Arial" w:cs="Arial"/>
        </w:rPr>
        <w:t>das Maximum an Nährstoffen. In einem grünen Smoothie schmeckt das leicht herbe Blattpulver besonders gut</w:t>
      </w:r>
      <w:r w:rsidR="003718F5">
        <w:rPr>
          <w:rFonts w:ascii="Arial" w:hAnsi="Arial" w:cs="Arial"/>
        </w:rPr>
        <w:t>. Aber auch Suppen oder deftige Speisen lassen sich mit dem Blatt-Pulver aufwerten.</w:t>
      </w:r>
    </w:p>
    <w:p w:rsidR="00FE6EAB" w:rsidRDefault="00FE6EAB" w:rsidP="00045B2F">
      <w:pPr>
        <w:spacing w:after="0" w:line="240" w:lineRule="auto"/>
        <w:jc w:val="both"/>
        <w:rPr>
          <w:rFonts w:ascii="Arial" w:hAnsi="Arial" w:cs="Arial"/>
          <w:b/>
        </w:rPr>
      </w:pPr>
    </w:p>
    <w:p w:rsidR="00324968" w:rsidRDefault="00324968" w:rsidP="00045B2F">
      <w:pPr>
        <w:spacing w:after="0" w:line="240" w:lineRule="auto"/>
        <w:jc w:val="both"/>
        <w:rPr>
          <w:rFonts w:ascii="Arial" w:hAnsi="Arial" w:cs="Arial"/>
          <w:b/>
        </w:rPr>
      </w:pPr>
    </w:p>
    <w:p w:rsidR="00324968" w:rsidRDefault="00324968" w:rsidP="00045B2F">
      <w:pPr>
        <w:spacing w:after="0" w:line="240" w:lineRule="auto"/>
        <w:jc w:val="both"/>
        <w:rPr>
          <w:rFonts w:ascii="Arial" w:hAnsi="Arial" w:cs="Arial"/>
          <w:b/>
        </w:rPr>
      </w:pPr>
    </w:p>
    <w:p w:rsidR="00B31A4C" w:rsidRPr="000A4A18" w:rsidRDefault="00B31A4C" w:rsidP="00045B2F">
      <w:pPr>
        <w:spacing w:after="0" w:line="240" w:lineRule="auto"/>
        <w:jc w:val="both"/>
        <w:rPr>
          <w:rFonts w:ascii="Arial" w:hAnsi="Arial" w:cs="Arial"/>
          <w:b/>
        </w:rPr>
      </w:pPr>
      <w:r w:rsidRPr="000A4A18">
        <w:rPr>
          <w:rFonts w:ascii="Arial" w:hAnsi="Arial" w:cs="Arial"/>
          <w:b/>
        </w:rPr>
        <w:t>Pressekontakt:</w:t>
      </w:r>
    </w:p>
    <w:p w:rsidR="00FC1A46" w:rsidRDefault="00FC1A46" w:rsidP="00045B2F">
      <w:pPr>
        <w:spacing w:after="0" w:line="240" w:lineRule="auto"/>
        <w:jc w:val="both"/>
        <w:rPr>
          <w:rFonts w:ascii="Arial" w:hAnsi="Arial" w:cs="Arial"/>
        </w:rPr>
      </w:pPr>
    </w:p>
    <w:p w:rsidR="00B31A4C" w:rsidRDefault="00B31A4C" w:rsidP="00045B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Divé</w:t>
      </w:r>
    </w:p>
    <w:p w:rsidR="00B31A4C" w:rsidRDefault="00B31A4C" w:rsidP="00045B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Leiter Unternehmenskommunikation</w:t>
      </w:r>
    </w:p>
    <w:p w:rsidR="00B31A4C" w:rsidRPr="00B31A4C" w:rsidRDefault="00B31A4C" w:rsidP="00045B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 w:rsidRPr="002F1B23">
          <w:rPr>
            <w:rStyle w:val="Hyperlink"/>
            <w:rFonts w:ascii="Arial" w:hAnsi="Arial" w:cs="Arial"/>
          </w:rPr>
          <w:t>michael.dive@nu3.de</w:t>
        </w:r>
      </w:hyperlink>
    </w:p>
    <w:p w:rsidR="00421641" w:rsidRPr="00B31A4C" w:rsidRDefault="00B31A4C" w:rsidP="00045B2F">
      <w:pPr>
        <w:spacing w:after="0" w:line="240" w:lineRule="auto"/>
        <w:jc w:val="both"/>
        <w:rPr>
          <w:rFonts w:ascii="Arial" w:hAnsi="Arial" w:cs="Arial"/>
        </w:rPr>
      </w:pPr>
      <w:r w:rsidRPr="00B31A4C">
        <w:rPr>
          <w:rFonts w:ascii="Arial" w:hAnsi="Arial" w:cs="Arial"/>
        </w:rPr>
        <w:t>Telefon: +49 (0) 30 / 340 443 857</w:t>
      </w:r>
    </w:p>
    <w:p w:rsidR="00C650E4" w:rsidRDefault="00C650E4" w:rsidP="00045B2F">
      <w:pPr>
        <w:spacing w:after="0" w:line="240" w:lineRule="auto"/>
        <w:jc w:val="both"/>
        <w:rPr>
          <w:rFonts w:ascii="Arial" w:hAnsi="Arial" w:cs="Arial"/>
        </w:rPr>
      </w:pPr>
    </w:p>
    <w:p w:rsidR="009F4074" w:rsidRPr="00DF59B2" w:rsidRDefault="00DF59B2" w:rsidP="00045B2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nu3 Moringa Blattpulver Kapseln:</w:t>
      </w:r>
    </w:p>
    <w:p w:rsidR="00A9586D" w:rsidRDefault="00324968" w:rsidP="00045B2F">
      <w:pPr>
        <w:spacing w:after="0" w:line="240" w:lineRule="auto"/>
        <w:jc w:val="both"/>
        <w:rPr>
          <w:rFonts w:ascii="Arial" w:hAnsi="Arial" w:cs="Arial"/>
        </w:rPr>
      </w:pPr>
      <w:hyperlink r:id="rId11" w:history="1">
        <w:r w:rsidRPr="00437398">
          <w:rPr>
            <w:rStyle w:val="Hyperlink"/>
            <w:rFonts w:ascii="Arial" w:hAnsi="Arial" w:cs="Arial"/>
          </w:rPr>
          <w:t>https://www.nu3.ch/nu3-moringa-kapseln-200-stueck.html</w:t>
        </w:r>
      </w:hyperlink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A9586D" w:rsidRDefault="00A9586D" w:rsidP="00045B2F">
      <w:pPr>
        <w:spacing w:after="0" w:line="240" w:lineRule="auto"/>
        <w:jc w:val="both"/>
        <w:rPr>
          <w:rFonts w:ascii="Arial" w:hAnsi="Arial" w:cs="Arial"/>
        </w:rPr>
      </w:pPr>
    </w:p>
    <w:p w:rsidR="00324968" w:rsidRDefault="00324968" w:rsidP="00045B2F">
      <w:pPr>
        <w:spacing w:after="0" w:line="240" w:lineRule="auto"/>
        <w:jc w:val="both"/>
        <w:rPr>
          <w:rFonts w:ascii="Arial" w:hAnsi="Arial" w:cs="Arial"/>
        </w:rPr>
      </w:pPr>
    </w:p>
    <w:p w:rsidR="00324968" w:rsidRDefault="00324968" w:rsidP="00045B2F">
      <w:pPr>
        <w:spacing w:after="0" w:line="240" w:lineRule="auto"/>
        <w:jc w:val="both"/>
        <w:rPr>
          <w:rFonts w:ascii="Arial" w:hAnsi="Arial" w:cs="Arial"/>
        </w:rPr>
      </w:pPr>
    </w:p>
    <w:p w:rsidR="00045B2F" w:rsidRDefault="00045B2F" w:rsidP="00045B2F">
      <w:pPr>
        <w:spacing w:after="0" w:line="240" w:lineRule="auto"/>
        <w:jc w:val="both"/>
        <w:rPr>
          <w:rFonts w:ascii="Arial" w:hAnsi="Arial" w:cs="Arial"/>
        </w:rPr>
      </w:pPr>
    </w:p>
    <w:p w:rsidR="00B31A4C" w:rsidRDefault="00B31A4C" w:rsidP="00045B2F">
      <w:pPr>
        <w:spacing w:after="0" w:line="240" w:lineRule="auto"/>
        <w:jc w:val="both"/>
        <w:rPr>
          <w:rFonts w:ascii="Arial" w:hAnsi="Arial" w:cs="Arial"/>
          <w:b/>
        </w:rPr>
      </w:pPr>
      <w:r w:rsidRPr="000A4A18">
        <w:rPr>
          <w:rFonts w:ascii="Arial" w:hAnsi="Arial" w:cs="Arial"/>
          <w:b/>
        </w:rPr>
        <w:t>Über nu3 – DIE NÄHRSTOFFEXPERTEN:</w:t>
      </w:r>
    </w:p>
    <w:p w:rsidR="00324968" w:rsidRPr="000A4A18" w:rsidRDefault="00324968" w:rsidP="00045B2F">
      <w:pPr>
        <w:spacing w:after="0" w:line="240" w:lineRule="auto"/>
        <w:jc w:val="both"/>
        <w:rPr>
          <w:rFonts w:ascii="Arial" w:hAnsi="Arial" w:cs="Arial"/>
          <w:b/>
        </w:rPr>
      </w:pPr>
    </w:p>
    <w:p w:rsidR="00A9586D" w:rsidRDefault="00A9586D" w:rsidP="00A9586D">
      <w:pPr>
        <w:spacing w:after="0" w:line="240" w:lineRule="auto"/>
        <w:jc w:val="both"/>
        <w:rPr>
          <w:rStyle w:val="Hyperlink"/>
          <w:rFonts w:ascii="Arial" w:hAnsi="Arial" w:cs="Arial"/>
        </w:rPr>
      </w:pPr>
      <w:r w:rsidRPr="00A9586D">
        <w:rPr>
          <w:rFonts w:ascii="Arial" w:hAnsi="Arial" w:cs="Arial"/>
        </w:rPr>
        <w:t>nu3 ist Europas führender Anbieter für intelligente Ernährung</w:t>
      </w:r>
      <w:r w:rsidR="00324968">
        <w:rPr>
          <w:rFonts w:ascii="Arial" w:hAnsi="Arial" w:cs="Arial"/>
        </w:rPr>
        <w:t xml:space="preserve"> und seit 2012 in der Schweiz erfolgreich</w:t>
      </w:r>
      <w:r w:rsidRPr="00A9586D">
        <w:rPr>
          <w:rFonts w:ascii="Arial" w:hAnsi="Arial" w:cs="Arial"/>
        </w:rPr>
        <w:t>. Im Online-Shop finden Kunden für ihr Ziel und ihre Philosophie das passende Produkt in den Bereichen Abnehmen, Naturkost, S</w:t>
      </w:r>
      <w:r w:rsidR="00EC14B3">
        <w:rPr>
          <w:rFonts w:ascii="Arial" w:hAnsi="Arial" w:cs="Arial"/>
        </w:rPr>
        <w:t xml:space="preserve">port, Gesundheit und Schönheit. </w:t>
      </w:r>
      <w:r w:rsidRPr="00A9586D">
        <w:rPr>
          <w:rFonts w:ascii="Arial" w:hAnsi="Arial" w:cs="Arial"/>
        </w:rPr>
        <w:t xml:space="preserve">Das nu3-Expertenteam aus Ökotrophologen, Sportwissenschaftlern und Medizinern sucht ständig innovative Produkte für das wachsende Sortiment mit aktuell rund 6.500 Artikeln. nu3 beschäftigt rund </w:t>
      </w:r>
      <w:r w:rsidR="00EC14B3">
        <w:rPr>
          <w:rFonts w:ascii="Arial" w:hAnsi="Arial" w:cs="Arial"/>
        </w:rPr>
        <w:t>23</w:t>
      </w:r>
      <w:r w:rsidRPr="00A9586D">
        <w:rPr>
          <w:rFonts w:ascii="Arial" w:hAnsi="Arial" w:cs="Arial"/>
        </w:rPr>
        <w:t xml:space="preserve">0 Mitarbeiter und ist in </w:t>
      </w:r>
      <w:r w:rsidR="00EC14B3">
        <w:rPr>
          <w:rFonts w:ascii="Arial" w:hAnsi="Arial" w:cs="Arial"/>
        </w:rPr>
        <w:t>24</w:t>
      </w:r>
      <w:r w:rsidRPr="00A9586D">
        <w:rPr>
          <w:rFonts w:ascii="Arial" w:hAnsi="Arial" w:cs="Arial"/>
        </w:rPr>
        <w:t xml:space="preserve"> Ländern aktiv. </w:t>
      </w:r>
      <w:hyperlink r:id="rId12" w:history="1">
        <w:r w:rsidR="00324968" w:rsidRPr="00437398">
          <w:rPr>
            <w:rStyle w:val="Hyperlink"/>
            <w:rFonts w:ascii="Arial" w:hAnsi="Arial" w:cs="Arial"/>
          </w:rPr>
          <w:t>http://www.nu3.ch</w:t>
        </w:r>
      </w:hyperlink>
    </w:p>
    <w:sectPr w:rsidR="00A9586D" w:rsidSect="005F772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65" w:rsidRDefault="00645365" w:rsidP="000230FB">
      <w:pPr>
        <w:spacing w:after="0" w:line="240" w:lineRule="auto"/>
      </w:pPr>
      <w:r>
        <w:separator/>
      </w:r>
    </w:p>
  </w:endnote>
  <w:endnote w:type="continuationSeparator" w:id="0">
    <w:p w:rsidR="00645365" w:rsidRDefault="00645365" w:rsidP="0002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65" w:rsidRDefault="00645365" w:rsidP="000230FB">
      <w:pPr>
        <w:spacing w:after="0" w:line="240" w:lineRule="auto"/>
      </w:pPr>
      <w:r>
        <w:separator/>
      </w:r>
    </w:p>
  </w:footnote>
  <w:footnote w:type="continuationSeparator" w:id="0">
    <w:p w:rsidR="00645365" w:rsidRDefault="00645365" w:rsidP="0002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441"/>
    <w:multiLevelType w:val="hybridMultilevel"/>
    <w:tmpl w:val="0A28E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B9D"/>
    <w:multiLevelType w:val="hybridMultilevel"/>
    <w:tmpl w:val="39A837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5DE9"/>
    <w:multiLevelType w:val="hybridMultilevel"/>
    <w:tmpl w:val="753C0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22"/>
    <w:rsid w:val="000230FB"/>
    <w:rsid w:val="00045B2F"/>
    <w:rsid w:val="00083C70"/>
    <w:rsid w:val="000A4A18"/>
    <w:rsid w:val="000A7439"/>
    <w:rsid w:val="000E64BB"/>
    <w:rsid w:val="000F57B6"/>
    <w:rsid w:val="00116B70"/>
    <w:rsid w:val="00145960"/>
    <w:rsid w:val="00151CB0"/>
    <w:rsid w:val="001933C8"/>
    <w:rsid w:val="001A574B"/>
    <w:rsid w:val="001E2E46"/>
    <w:rsid w:val="0026129B"/>
    <w:rsid w:val="00284C82"/>
    <w:rsid w:val="002F1FE5"/>
    <w:rsid w:val="00324968"/>
    <w:rsid w:val="003317EF"/>
    <w:rsid w:val="00357934"/>
    <w:rsid w:val="003718F5"/>
    <w:rsid w:val="003755BB"/>
    <w:rsid w:val="00397C61"/>
    <w:rsid w:val="003B3C68"/>
    <w:rsid w:val="003B6A22"/>
    <w:rsid w:val="003C00B6"/>
    <w:rsid w:val="003D5749"/>
    <w:rsid w:val="00421641"/>
    <w:rsid w:val="004A066A"/>
    <w:rsid w:val="004A5046"/>
    <w:rsid w:val="004B5476"/>
    <w:rsid w:val="004C1A0F"/>
    <w:rsid w:val="004D4050"/>
    <w:rsid w:val="004E38F9"/>
    <w:rsid w:val="005050A5"/>
    <w:rsid w:val="00515802"/>
    <w:rsid w:val="005377A9"/>
    <w:rsid w:val="005736E7"/>
    <w:rsid w:val="0058421E"/>
    <w:rsid w:val="00592800"/>
    <w:rsid w:val="005C0D34"/>
    <w:rsid w:val="005C4945"/>
    <w:rsid w:val="005D5DA9"/>
    <w:rsid w:val="005F7722"/>
    <w:rsid w:val="0060350A"/>
    <w:rsid w:val="00645365"/>
    <w:rsid w:val="006A3A4B"/>
    <w:rsid w:val="006A67CE"/>
    <w:rsid w:val="006B0869"/>
    <w:rsid w:val="006F01EB"/>
    <w:rsid w:val="007E7F6D"/>
    <w:rsid w:val="007F1D27"/>
    <w:rsid w:val="00860FC9"/>
    <w:rsid w:val="00872CA0"/>
    <w:rsid w:val="008C67EA"/>
    <w:rsid w:val="008E5C9B"/>
    <w:rsid w:val="009743BE"/>
    <w:rsid w:val="00986C66"/>
    <w:rsid w:val="009B3801"/>
    <w:rsid w:val="009F4074"/>
    <w:rsid w:val="00A51FAE"/>
    <w:rsid w:val="00A6060A"/>
    <w:rsid w:val="00A661F6"/>
    <w:rsid w:val="00A9586D"/>
    <w:rsid w:val="00AC2D85"/>
    <w:rsid w:val="00AC50BE"/>
    <w:rsid w:val="00B04377"/>
    <w:rsid w:val="00B31A4C"/>
    <w:rsid w:val="00B71AD7"/>
    <w:rsid w:val="00B84F80"/>
    <w:rsid w:val="00BA6DB7"/>
    <w:rsid w:val="00BC46D9"/>
    <w:rsid w:val="00C0173B"/>
    <w:rsid w:val="00C430AF"/>
    <w:rsid w:val="00C504A4"/>
    <w:rsid w:val="00C51DE1"/>
    <w:rsid w:val="00C650E4"/>
    <w:rsid w:val="00D000AB"/>
    <w:rsid w:val="00D2449C"/>
    <w:rsid w:val="00D702C3"/>
    <w:rsid w:val="00D86232"/>
    <w:rsid w:val="00DF59B2"/>
    <w:rsid w:val="00E1615F"/>
    <w:rsid w:val="00E23FA6"/>
    <w:rsid w:val="00E34531"/>
    <w:rsid w:val="00E35DCA"/>
    <w:rsid w:val="00E54EBC"/>
    <w:rsid w:val="00E6402D"/>
    <w:rsid w:val="00EC14B3"/>
    <w:rsid w:val="00F83830"/>
    <w:rsid w:val="00FA3DC6"/>
    <w:rsid w:val="00FC15DE"/>
    <w:rsid w:val="00FC1A46"/>
    <w:rsid w:val="00FE6EAB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FF3133B-1A2C-4DC8-A911-9121993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30FB"/>
  </w:style>
  <w:style w:type="paragraph" w:styleId="Fuzeile">
    <w:name w:val="footer"/>
    <w:basedOn w:val="Standard"/>
    <w:link w:val="FuzeileZchn"/>
    <w:uiPriority w:val="99"/>
    <w:unhideWhenUsed/>
    <w:rsid w:val="0002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30FB"/>
  </w:style>
  <w:style w:type="paragraph" w:styleId="Listenabsatz">
    <w:name w:val="List Paragraph"/>
    <w:basedOn w:val="Standard"/>
    <w:uiPriority w:val="34"/>
    <w:qFormat/>
    <w:rsid w:val="00D244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453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7B6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0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3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3.ch/nu3-moringa-kapseln-200-stuec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el.dive@nu3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13B2-8BEF-480D-8D62-848CC842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Dive</dc:creator>
  <cp:keywords/>
  <dc:description/>
  <cp:lastModifiedBy>Michael Dive</cp:lastModifiedBy>
  <cp:revision>2</cp:revision>
  <cp:lastPrinted>2015-06-11T14:39:00Z</cp:lastPrinted>
  <dcterms:created xsi:type="dcterms:W3CDTF">2015-08-27T12:04:00Z</dcterms:created>
  <dcterms:modified xsi:type="dcterms:W3CDTF">2015-08-27T12:04:00Z</dcterms:modified>
</cp:coreProperties>
</file>